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422A" w:rsidRDefault="006F422A" w:rsidP="006F422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T.C.</w:t>
      </w:r>
    </w:p>
    <w:p w:rsidR="006F422A" w:rsidRDefault="006F422A" w:rsidP="006F422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6F422A" w:rsidRDefault="006F422A" w:rsidP="006F422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KÜLTÜR VE TURİZM KOMİSYONU RAPORU</w:t>
      </w:r>
    </w:p>
    <w:p w:rsidR="006F422A" w:rsidRDefault="006F422A" w:rsidP="006F422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F422A" w:rsidRDefault="00781B89" w:rsidP="006F422A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SAYI:11</w:t>
      </w:r>
      <w:r w:rsidR="006F422A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TARİH: 23.02</w:t>
      </w:r>
      <w:r w:rsidR="0039080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.2024</w:t>
      </w:r>
    </w:p>
    <w:p w:rsidR="006F422A" w:rsidRDefault="006F422A" w:rsidP="006F422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F422A" w:rsidRDefault="006F422A" w:rsidP="006F422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F422A" w:rsidRDefault="006F422A" w:rsidP="006F422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 BAŞKANLIĞINA</w:t>
      </w:r>
    </w:p>
    <w:p w:rsidR="00CE5434" w:rsidRDefault="00CE5434" w:rsidP="006F422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039F7" w:rsidRDefault="00781B89" w:rsidP="001004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Bağiçi</w:t>
      </w:r>
      <w:proofErr w:type="spellEnd"/>
      <w:r w:rsidR="00FC73E2" w:rsidRPr="000D3DC2">
        <w:rPr>
          <w:rFonts w:ascii="Times New Roman" w:hAnsi="Times New Roman" w:cs="Times New Roman"/>
          <w:sz w:val="24"/>
          <w:szCs w:val="24"/>
        </w:rPr>
        <w:t xml:space="preserve"> Mahallesinin tarihi geçmişinin araştırılarak meclisimize bilgi verilmesini </w:t>
      </w:r>
      <w:r w:rsidR="006F422A" w:rsidRPr="000D3DC2">
        <w:rPr>
          <w:rFonts w:ascii="Times New Roman" w:hAnsi="Times New Roman" w:cs="Times New Roman"/>
          <w:sz w:val="24"/>
          <w:szCs w:val="24"/>
        </w:rPr>
        <w:t>içeren</w:t>
      </w:r>
      <w:r w:rsidR="00F05542" w:rsidRPr="000D3DC2">
        <w:rPr>
          <w:rFonts w:ascii="Times New Roman" w:hAnsi="Times New Roman" w:cs="Times New Roman"/>
          <w:sz w:val="24"/>
          <w:szCs w:val="24"/>
        </w:rPr>
        <w:t xml:space="preserve"> konu, Belediye Me</w:t>
      </w:r>
      <w:r>
        <w:rPr>
          <w:rFonts w:ascii="Times New Roman" w:hAnsi="Times New Roman" w:cs="Times New Roman"/>
          <w:sz w:val="24"/>
          <w:szCs w:val="24"/>
        </w:rPr>
        <w:t>clisinin 08.02.2024 tarih ve 69</w:t>
      </w:r>
      <w:r w:rsidR="006F422A" w:rsidRPr="000D3DC2">
        <w:rPr>
          <w:rFonts w:ascii="Times New Roman" w:hAnsi="Times New Roman" w:cs="Times New Roman"/>
          <w:sz w:val="24"/>
          <w:szCs w:val="24"/>
        </w:rPr>
        <w:t xml:space="preserve"> sayılı kararı ile incelenmek üzere ha</w:t>
      </w:r>
      <w:r w:rsidR="00A9776E" w:rsidRPr="000D3DC2">
        <w:rPr>
          <w:rFonts w:ascii="Times New Roman" w:hAnsi="Times New Roman" w:cs="Times New Roman"/>
          <w:sz w:val="24"/>
          <w:szCs w:val="24"/>
        </w:rPr>
        <w:t>val</w:t>
      </w:r>
      <w:r>
        <w:rPr>
          <w:rFonts w:ascii="Times New Roman" w:hAnsi="Times New Roman" w:cs="Times New Roman"/>
          <w:sz w:val="24"/>
          <w:szCs w:val="24"/>
        </w:rPr>
        <w:t>e edilmiştir. Komisyonumuz 19-23</w:t>
      </w:r>
      <w:r w:rsidR="006F422A" w:rsidRPr="000D3DC2">
        <w:rPr>
          <w:rFonts w:ascii="Times New Roman" w:hAnsi="Times New Roman" w:cs="Times New Roman"/>
          <w:bCs/>
          <w:sz w:val="24"/>
          <w:szCs w:val="24"/>
          <w:lang w:eastAsia="tr-TR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lang w:eastAsia="tr-TR"/>
        </w:rPr>
        <w:t>Şubat</w:t>
      </w:r>
      <w:r w:rsidR="00FC73E2" w:rsidRPr="000D3DC2">
        <w:rPr>
          <w:rFonts w:ascii="Times New Roman" w:hAnsi="Times New Roman" w:cs="Times New Roman"/>
          <w:bCs/>
          <w:sz w:val="24"/>
          <w:szCs w:val="24"/>
          <w:lang w:eastAsia="tr-TR"/>
        </w:rPr>
        <w:t xml:space="preserve"> </w:t>
      </w:r>
      <w:r w:rsidR="0039080A">
        <w:rPr>
          <w:rFonts w:ascii="Times New Roman" w:hAnsi="Times New Roman" w:cs="Times New Roman"/>
          <w:sz w:val="24"/>
          <w:szCs w:val="24"/>
        </w:rPr>
        <w:t>2024</w:t>
      </w:r>
      <w:r w:rsidR="00086DC2" w:rsidRPr="000D3DC2">
        <w:rPr>
          <w:rFonts w:ascii="Times New Roman" w:hAnsi="Times New Roman" w:cs="Times New Roman"/>
          <w:sz w:val="24"/>
          <w:szCs w:val="24"/>
        </w:rPr>
        <w:t xml:space="preserve"> tarihleri arasında 5</w:t>
      </w:r>
      <w:r w:rsidR="006F422A" w:rsidRPr="000D3DC2">
        <w:rPr>
          <w:rFonts w:ascii="Times New Roman" w:hAnsi="Times New Roman" w:cs="Times New Roman"/>
          <w:bCs/>
          <w:sz w:val="24"/>
          <w:szCs w:val="24"/>
          <w:lang w:eastAsia="tr-TR"/>
        </w:rPr>
        <w:t xml:space="preserve"> (</w:t>
      </w:r>
      <w:r w:rsidR="00086DC2" w:rsidRPr="000D3DC2">
        <w:rPr>
          <w:rFonts w:ascii="Times New Roman" w:hAnsi="Times New Roman" w:cs="Times New Roman"/>
          <w:bCs/>
          <w:sz w:val="24"/>
          <w:szCs w:val="24"/>
          <w:lang w:eastAsia="tr-TR"/>
        </w:rPr>
        <w:t>Beş</w:t>
      </w:r>
      <w:r w:rsidR="006F422A" w:rsidRPr="000D3DC2">
        <w:rPr>
          <w:rFonts w:ascii="Times New Roman" w:hAnsi="Times New Roman" w:cs="Times New Roman"/>
          <w:bCs/>
          <w:sz w:val="24"/>
          <w:szCs w:val="24"/>
          <w:lang w:eastAsia="tr-TR"/>
        </w:rPr>
        <w:t>)</w:t>
      </w:r>
      <w:r w:rsidR="006F422A" w:rsidRPr="000D3DC2">
        <w:rPr>
          <w:rFonts w:ascii="Times New Roman" w:hAnsi="Times New Roman" w:cs="Times New Roman"/>
          <w:sz w:val="24"/>
          <w:szCs w:val="24"/>
        </w:rPr>
        <w:t xml:space="preserve"> gün bir araya gelerek konu üzerindeki çalışmalarını tamamlamıştır.</w:t>
      </w:r>
      <w:r w:rsidR="008039F7" w:rsidRPr="008039F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039F7" w:rsidRDefault="008039F7" w:rsidP="001004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81B89" w:rsidRDefault="00156B98" w:rsidP="001004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Bağiçi</w:t>
      </w:r>
      <w:proofErr w:type="spellEnd"/>
      <w:r w:rsidRPr="000D3DC2">
        <w:rPr>
          <w:rFonts w:ascii="Times New Roman" w:hAnsi="Times New Roman" w:cs="Times New Roman"/>
          <w:sz w:val="24"/>
          <w:szCs w:val="24"/>
        </w:rPr>
        <w:t xml:space="preserve"> Mahallesinin tarihi geçmişinin araştırılarak meclisimize bilgi verilmesini içeren konu</w:t>
      </w:r>
      <w:r>
        <w:rPr>
          <w:rFonts w:ascii="Times New Roman" w:hAnsi="Times New Roman" w:cs="Times New Roman"/>
          <w:sz w:val="24"/>
          <w:szCs w:val="24"/>
        </w:rPr>
        <w:t xml:space="preserve"> ile ilgili olarak;</w:t>
      </w:r>
    </w:p>
    <w:p w:rsidR="00156B98" w:rsidRDefault="00156B98" w:rsidP="001004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Gölbaşı İlçe Merkezine 33 km uzaklıkta bulunan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Bağiçi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mahallesi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Mahmatlı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Yöreli, </w:t>
      </w:r>
      <w:proofErr w:type="spellStart"/>
      <w:r>
        <w:rPr>
          <w:rFonts w:ascii="Times New Roman" w:hAnsi="Times New Roman" w:cs="Times New Roman"/>
          <w:sz w:val="24"/>
          <w:szCs w:val="24"/>
        </w:rPr>
        <w:t>Soğulcak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Ahmetçayırı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ve </w:t>
      </w:r>
      <w:proofErr w:type="spellStart"/>
      <w:r>
        <w:rPr>
          <w:rFonts w:ascii="Times New Roman" w:hAnsi="Times New Roman" w:cs="Times New Roman"/>
          <w:sz w:val="24"/>
          <w:szCs w:val="24"/>
        </w:rPr>
        <w:t>Bezirhane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mahalleleri ile komşudur. Yayla adında ayrı bir yerleşmesi bulunmaktadır. </w:t>
      </w:r>
    </w:p>
    <w:p w:rsidR="00156B98" w:rsidRDefault="00156B98" w:rsidP="001004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Bağiçi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Mahallesine 1,5 km kala sağda Demir Çağı yerleşmesi olan bir höyük bulunmakta ve yörede </w:t>
      </w:r>
      <w:proofErr w:type="spellStart"/>
      <w:r>
        <w:rPr>
          <w:rFonts w:ascii="Times New Roman" w:hAnsi="Times New Roman" w:cs="Times New Roman"/>
          <w:sz w:val="24"/>
          <w:szCs w:val="24"/>
        </w:rPr>
        <w:t>Gavurkale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olarak anılmaktadır. Bu yerleşme Bizans ve Osmanlı döneminde de </w:t>
      </w:r>
      <w:proofErr w:type="gramStart"/>
      <w:r>
        <w:rPr>
          <w:rFonts w:ascii="Times New Roman" w:hAnsi="Times New Roman" w:cs="Times New Roman"/>
          <w:sz w:val="24"/>
          <w:szCs w:val="24"/>
        </w:rPr>
        <w:t>iskan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görmüştür. Roma döneminde kullanılan antik Roma Yolu (</w:t>
      </w:r>
      <w:proofErr w:type="spellStart"/>
      <w:r>
        <w:rPr>
          <w:rFonts w:ascii="Times New Roman" w:hAnsi="Times New Roman" w:cs="Times New Roman"/>
          <w:sz w:val="24"/>
          <w:szCs w:val="24"/>
        </w:rPr>
        <w:t>Via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Taura</w:t>
      </w:r>
      <w:proofErr w:type="spellEnd"/>
      <w:r>
        <w:rPr>
          <w:rFonts w:ascii="Times New Roman" w:hAnsi="Times New Roman" w:cs="Times New Roman"/>
          <w:sz w:val="24"/>
          <w:szCs w:val="24"/>
        </w:rPr>
        <w:t>)’</w:t>
      </w:r>
      <w:proofErr w:type="spellStart"/>
      <w:r>
        <w:rPr>
          <w:rFonts w:ascii="Times New Roman" w:hAnsi="Times New Roman" w:cs="Times New Roman"/>
          <w:sz w:val="24"/>
          <w:szCs w:val="24"/>
        </w:rPr>
        <w:t>nın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güzergahı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üzerinde olan mahal</w:t>
      </w:r>
      <w:r w:rsidR="00602963">
        <w:rPr>
          <w:rFonts w:ascii="Times New Roman" w:hAnsi="Times New Roman" w:cs="Times New Roman"/>
          <w:sz w:val="24"/>
          <w:szCs w:val="24"/>
        </w:rPr>
        <w:t>le de mil taşı bulunmaktadır. Ay</w:t>
      </w:r>
      <w:r>
        <w:rPr>
          <w:rFonts w:ascii="Times New Roman" w:hAnsi="Times New Roman" w:cs="Times New Roman"/>
          <w:sz w:val="24"/>
          <w:szCs w:val="24"/>
        </w:rPr>
        <w:t>rıca eski köy Camiin de bol miktarda Roma dönemine ait antik mermer sütunlar</w:t>
      </w:r>
      <w:r w:rsidR="00602963">
        <w:rPr>
          <w:rFonts w:ascii="Times New Roman" w:hAnsi="Times New Roman" w:cs="Times New Roman"/>
          <w:sz w:val="24"/>
          <w:szCs w:val="24"/>
        </w:rPr>
        <w:t>ı</w:t>
      </w:r>
      <w:r>
        <w:rPr>
          <w:rFonts w:ascii="Times New Roman" w:hAnsi="Times New Roman" w:cs="Times New Roman"/>
          <w:sz w:val="24"/>
          <w:szCs w:val="24"/>
        </w:rPr>
        <w:t xml:space="preserve"> ve sütun başlıkları kullanılmıştır. Oğuz Türkmen boylarının Ankara civarına yerleşmelerinde ve </w:t>
      </w:r>
      <w:proofErr w:type="gramStart"/>
      <w:r>
        <w:rPr>
          <w:rFonts w:ascii="Times New Roman" w:hAnsi="Times New Roman" w:cs="Times New Roman"/>
          <w:sz w:val="24"/>
          <w:szCs w:val="24"/>
        </w:rPr>
        <w:t>iskanında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önemli rol oynayan Horasan eri </w:t>
      </w:r>
      <w:proofErr w:type="spellStart"/>
      <w:r>
        <w:rPr>
          <w:rFonts w:ascii="Times New Roman" w:hAnsi="Times New Roman" w:cs="Times New Roman"/>
          <w:sz w:val="24"/>
          <w:szCs w:val="24"/>
        </w:rPr>
        <w:t>meşrebli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gazi dervişlerden </w:t>
      </w:r>
      <w:proofErr w:type="spellStart"/>
      <w:r>
        <w:rPr>
          <w:rFonts w:ascii="Times New Roman" w:hAnsi="Times New Roman" w:cs="Times New Roman"/>
          <w:sz w:val="24"/>
          <w:szCs w:val="24"/>
        </w:rPr>
        <w:t>Seydi</w:t>
      </w:r>
      <w:proofErr w:type="spellEnd"/>
      <w:r w:rsidR="00CA1FC7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CA1FC7">
        <w:rPr>
          <w:rFonts w:ascii="Times New Roman" w:hAnsi="Times New Roman" w:cs="Times New Roman"/>
          <w:sz w:val="24"/>
          <w:szCs w:val="24"/>
        </w:rPr>
        <w:t>Seyyid</w:t>
      </w:r>
      <w:proofErr w:type="spellEnd"/>
      <w:r w:rsidR="00CA1FC7">
        <w:rPr>
          <w:rFonts w:ascii="Times New Roman" w:hAnsi="Times New Roman" w:cs="Times New Roman"/>
          <w:sz w:val="24"/>
          <w:szCs w:val="24"/>
        </w:rPr>
        <w:t xml:space="preserve">) Yusuf’un köyde bir zaviyesinin bulunduğu vakıf belgelerinde zikredilmektedir. </w:t>
      </w:r>
    </w:p>
    <w:p w:rsidR="00CA1FC7" w:rsidRDefault="00CA1FC7" w:rsidP="001004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Köy zaman içinde </w:t>
      </w:r>
      <w:proofErr w:type="spellStart"/>
      <w:r>
        <w:rPr>
          <w:rFonts w:ascii="Times New Roman" w:hAnsi="Times New Roman" w:cs="Times New Roman"/>
          <w:sz w:val="24"/>
          <w:szCs w:val="24"/>
        </w:rPr>
        <w:t>Zırval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Zive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Zirve, </w:t>
      </w:r>
      <w:proofErr w:type="spellStart"/>
      <w:r>
        <w:rPr>
          <w:rFonts w:ascii="Times New Roman" w:hAnsi="Times New Roman" w:cs="Times New Roman"/>
          <w:sz w:val="24"/>
          <w:szCs w:val="24"/>
        </w:rPr>
        <w:t>Zıvra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ve Rum isimleri ile anılmıştır. </w:t>
      </w:r>
      <w:proofErr w:type="spellStart"/>
      <w:r>
        <w:rPr>
          <w:rFonts w:ascii="Times New Roman" w:hAnsi="Times New Roman" w:cs="Times New Roman"/>
          <w:sz w:val="24"/>
          <w:szCs w:val="24"/>
        </w:rPr>
        <w:t>S</w:t>
      </w:r>
      <w:r w:rsidR="00602963">
        <w:rPr>
          <w:rFonts w:ascii="Times New Roman" w:hAnsi="Times New Roman" w:cs="Times New Roman"/>
          <w:sz w:val="24"/>
          <w:szCs w:val="24"/>
        </w:rPr>
        <w:t>e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ydi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Yusuf zaviyesini kurmadan önce buranın bir Rum köyü olduğu tahmin edilmektedir. Köyde bulunan antik yapı malzemeleri de bu tahmini kuvvetlendirmektedir. Günümüzde bu zaviye tamamen yıkılmış </w:t>
      </w:r>
      <w:proofErr w:type="spellStart"/>
      <w:r>
        <w:rPr>
          <w:rFonts w:ascii="Times New Roman" w:hAnsi="Times New Roman" w:cs="Times New Roman"/>
          <w:sz w:val="24"/>
          <w:szCs w:val="24"/>
        </w:rPr>
        <w:t>Seydi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Yusuf hazretlerinin mezarı da defineciler tarafından tamamen harap edilmiştir. Köyün ilk </w:t>
      </w:r>
      <w:proofErr w:type="gramStart"/>
      <w:r>
        <w:rPr>
          <w:rFonts w:ascii="Times New Roman" w:hAnsi="Times New Roman" w:cs="Times New Roman"/>
          <w:sz w:val="24"/>
          <w:szCs w:val="24"/>
        </w:rPr>
        <w:t>iskan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yeri de </w:t>
      </w:r>
      <w:proofErr w:type="spellStart"/>
      <w:r>
        <w:rPr>
          <w:rFonts w:ascii="Times New Roman" w:hAnsi="Times New Roman" w:cs="Times New Roman"/>
          <w:sz w:val="24"/>
          <w:szCs w:val="24"/>
        </w:rPr>
        <w:t>Seydi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Yusuf </w:t>
      </w:r>
      <w:proofErr w:type="spellStart"/>
      <w:r>
        <w:rPr>
          <w:rFonts w:ascii="Times New Roman" w:hAnsi="Times New Roman" w:cs="Times New Roman"/>
          <w:sz w:val="24"/>
          <w:szCs w:val="24"/>
        </w:rPr>
        <w:t>Zaviyesi’nin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doğu tarafındaki yamaçtır. Vakıf belgelerinde köyde </w:t>
      </w:r>
      <w:proofErr w:type="spellStart"/>
      <w:r>
        <w:rPr>
          <w:rFonts w:ascii="Times New Roman" w:hAnsi="Times New Roman" w:cs="Times New Roman"/>
          <w:sz w:val="24"/>
          <w:szCs w:val="24"/>
        </w:rPr>
        <w:t>Seyyid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Muslihiddin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Zaviyesinin vakıf arazilerinin bulunduğu kayıtlıdır. </w:t>
      </w:r>
      <w:r w:rsidR="008F3A1F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(Kaynak </w:t>
      </w:r>
      <w:proofErr w:type="spellStart"/>
      <w:r w:rsidR="00F4383E">
        <w:rPr>
          <w:rFonts w:ascii="Times New Roman" w:hAnsi="Times New Roman" w:cs="Times New Roman"/>
          <w:sz w:val="24"/>
          <w:szCs w:val="24"/>
        </w:rPr>
        <w:t>Abdulkerim</w:t>
      </w:r>
      <w:proofErr w:type="spellEnd"/>
      <w:r w:rsidR="00F4383E">
        <w:rPr>
          <w:rFonts w:ascii="Times New Roman" w:hAnsi="Times New Roman" w:cs="Times New Roman"/>
          <w:sz w:val="24"/>
          <w:szCs w:val="24"/>
        </w:rPr>
        <w:t xml:space="preserve"> Erdoğan Tarih içinde Gölbaşı)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781B89" w:rsidRDefault="00781B89" w:rsidP="001004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F422A" w:rsidRPr="000D3DC2" w:rsidRDefault="00B706A3" w:rsidP="00B706A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F422A" w:rsidRPr="000D3DC2">
        <w:rPr>
          <w:rFonts w:ascii="Times New Roman" w:hAnsi="Times New Roman" w:cs="Times New Roman"/>
          <w:color w:val="000000" w:themeColor="text1"/>
          <w:sz w:val="24"/>
          <w:szCs w:val="24"/>
        </w:rPr>
        <w:t>İşbu rapor, Bel</w:t>
      </w:r>
      <w:r w:rsidR="00A9776E" w:rsidRPr="000D3DC2">
        <w:rPr>
          <w:rFonts w:ascii="Times New Roman" w:hAnsi="Times New Roman" w:cs="Times New Roman"/>
          <w:color w:val="000000" w:themeColor="text1"/>
          <w:sz w:val="24"/>
          <w:szCs w:val="24"/>
        </w:rPr>
        <w:t>ed</w:t>
      </w:r>
      <w:r w:rsidR="002B49F4">
        <w:rPr>
          <w:rFonts w:ascii="Times New Roman" w:hAnsi="Times New Roman" w:cs="Times New Roman"/>
          <w:color w:val="000000" w:themeColor="text1"/>
          <w:sz w:val="24"/>
          <w:szCs w:val="24"/>
        </w:rPr>
        <w:t>iye Meclisinin 2024</w:t>
      </w:r>
      <w:r w:rsidR="00AE27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yılı </w:t>
      </w:r>
      <w:r w:rsidR="00781B89">
        <w:rPr>
          <w:rFonts w:ascii="Times New Roman" w:hAnsi="Times New Roman" w:cs="Times New Roman"/>
          <w:color w:val="000000" w:themeColor="text1"/>
          <w:sz w:val="24"/>
          <w:szCs w:val="24"/>
        </w:rPr>
        <w:t>Mart</w:t>
      </w:r>
      <w:r w:rsidR="006F422A" w:rsidRPr="000D3DC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ayı toplantısında görüşülerek karara bağ</w:t>
      </w:r>
      <w:r w:rsidR="00781B89">
        <w:rPr>
          <w:rFonts w:ascii="Times New Roman" w:hAnsi="Times New Roman" w:cs="Times New Roman"/>
          <w:color w:val="000000" w:themeColor="text1"/>
          <w:sz w:val="24"/>
          <w:szCs w:val="24"/>
        </w:rPr>
        <w:t>lanmak üzere 23.02</w:t>
      </w:r>
      <w:r w:rsidR="0039080A">
        <w:rPr>
          <w:rFonts w:ascii="Times New Roman" w:hAnsi="Times New Roman" w:cs="Times New Roman"/>
          <w:color w:val="000000" w:themeColor="text1"/>
          <w:sz w:val="24"/>
          <w:szCs w:val="24"/>
        </w:rPr>
        <w:t>.2024</w:t>
      </w:r>
      <w:r w:rsidR="006F422A" w:rsidRPr="000D3DC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tarihinde tarafımızdan tanzim ve imza edilmiştir.</w:t>
      </w:r>
    </w:p>
    <w:p w:rsidR="006F422A" w:rsidRPr="000D3DC2" w:rsidRDefault="006F422A" w:rsidP="001004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F422A" w:rsidRPr="000D3DC2" w:rsidRDefault="006F422A" w:rsidP="001004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D3DC2">
        <w:rPr>
          <w:rFonts w:ascii="Times New Roman" w:hAnsi="Times New Roman" w:cs="Times New Roman"/>
          <w:sz w:val="24"/>
          <w:szCs w:val="24"/>
        </w:rPr>
        <w:t>Raporumuzu meclisimizin bilgi ve onayına saygı ile sunarız.</w:t>
      </w:r>
    </w:p>
    <w:p w:rsidR="006F422A" w:rsidRDefault="006F422A" w:rsidP="006F422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44852" w:rsidRDefault="00944852" w:rsidP="006F422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F422A" w:rsidRDefault="006F422A" w:rsidP="006F422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F422A" w:rsidRPr="008E20CA" w:rsidRDefault="00AF6945" w:rsidP="006F422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Alper CEBECİ</w:t>
      </w:r>
      <w:r w:rsidR="006F422A" w:rsidRPr="008E20CA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Feramis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BAŞARAN</w:t>
      </w:r>
    </w:p>
    <w:p w:rsidR="006F422A" w:rsidRPr="008E20CA" w:rsidRDefault="006F422A" w:rsidP="006F422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E20CA">
        <w:rPr>
          <w:rFonts w:ascii="Times New Roman" w:hAnsi="Times New Roman" w:cs="Times New Roman"/>
          <w:sz w:val="24"/>
          <w:szCs w:val="24"/>
        </w:rPr>
        <w:t xml:space="preserve">           Komisyon Başkanı                                                       </w:t>
      </w:r>
      <w:r w:rsidR="00AF6945">
        <w:rPr>
          <w:rFonts w:ascii="Times New Roman" w:hAnsi="Times New Roman" w:cs="Times New Roman"/>
          <w:sz w:val="24"/>
          <w:szCs w:val="24"/>
        </w:rPr>
        <w:t xml:space="preserve">  </w:t>
      </w:r>
      <w:r w:rsidRPr="008E20CA">
        <w:rPr>
          <w:rFonts w:ascii="Times New Roman" w:hAnsi="Times New Roman" w:cs="Times New Roman"/>
          <w:sz w:val="24"/>
          <w:szCs w:val="24"/>
        </w:rPr>
        <w:t xml:space="preserve"> Başkan Vekili</w:t>
      </w:r>
    </w:p>
    <w:p w:rsidR="006F422A" w:rsidRDefault="006F422A" w:rsidP="006F422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F422A" w:rsidRPr="008E20CA" w:rsidRDefault="006F422A" w:rsidP="006F422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F422A" w:rsidRPr="008E20CA" w:rsidRDefault="006F422A" w:rsidP="006F422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E20CA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2E1BDF" w:rsidRDefault="006F422A" w:rsidP="002E1B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2E1BDF">
        <w:rPr>
          <w:rFonts w:ascii="Times New Roman" w:hAnsi="Times New Roman" w:cs="Times New Roman"/>
          <w:sz w:val="24"/>
          <w:szCs w:val="24"/>
        </w:rPr>
        <w:t xml:space="preserve">         Fatih YAŞLIOĞLU                        </w:t>
      </w:r>
      <w:r w:rsidR="00AF6945">
        <w:rPr>
          <w:rFonts w:ascii="Times New Roman" w:hAnsi="Times New Roman" w:cs="Times New Roman"/>
          <w:sz w:val="24"/>
          <w:szCs w:val="24"/>
        </w:rPr>
        <w:t>Osman ÇAKIR</w:t>
      </w:r>
      <w:r w:rsidR="002E1BDF">
        <w:rPr>
          <w:rFonts w:ascii="Times New Roman" w:hAnsi="Times New Roman" w:cs="Times New Roman"/>
          <w:sz w:val="24"/>
          <w:szCs w:val="24"/>
        </w:rPr>
        <w:t xml:space="preserve">                     </w:t>
      </w:r>
      <w:r>
        <w:rPr>
          <w:rFonts w:ascii="Times New Roman" w:hAnsi="Times New Roman" w:cs="Times New Roman"/>
          <w:sz w:val="24"/>
          <w:szCs w:val="24"/>
        </w:rPr>
        <w:t>Hasan GÜLER</w:t>
      </w:r>
      <w:r w:rsidRPr="008E20CA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6F422A" w:rsidRPr="008E20CA" w:rsidRDefault="002E1BDF" w:rsidP="002E1B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Üye</w:t>
      </w:r>
      <w:r w:rsidR="006F422A" w:rsidRPr="008E20CA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</w:t>
      </w:r>
      <w:proofErr w:type="spellStart"/>
      <w:r>
        <w:rPr>
          <w:rFonts w:ascii="Times New Roman" w:hAnsi="Times New Roman" w:cs="Times New Roman"/>
          <w:sz w:val="24"/>
          <w:szCs w:val="24"/>
        </w:rPr>
        <w:t>Üye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Üye</w:t>
      </w:r>
      <w:proofErr w:type="spellEnd"/>
    </w:p>
    <w:sectPr w:rsidR="006F422A" w:rsidRPr="008E20CA" w:rsidSect="00995C10">
      <w:footerReference w:type="default" r:id="rId6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D1283" w:rsidRDefault="00BD1283">
      <w:pPr>
        <w:spacing w:after="0" w:line="240" w:lineRule="auto"/>
      </w:pPr>
      <w:r>
        <w:separator/>
      </w:r>
    </w:p>
  </w:endnote>
  <w:endnote w:type="continuationSeparator" w:id="0">
    <w:p w:rsidR="00BD1283" w:rsidRDefault="00BD12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67825901"/>
      <w:docPartObj>
        <w:docPartGallery w:val="Page Numbers (Bottom of Page)"/>
        <w:docPartUnique/>
      </w:docPartObj>
    </w:sdtPr>
    <w:sdtEndPr/>
    <w:sdtContent>
      <w:p w:rsidR="00B15235" w:rsidRDefault="00B15235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02963">
          <w:rPr>
            <w:noProof/>
          </w:rPr>
          <w:t>1</w:t>
        </w:r>
        <w:r>
          <w:fldChar w:fldCharType="end"/>
        </w:r>
      </w:p>
    </w:sdtContent>
  </w:sdt>
  <w:p w:rsidR="008E20CA" w:rsidRDefault="0060296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D1283" w:rsidRDefault="00BD1283">
      <w:pPr>
        <w:spacing w:after="0" w:line="240" w:lineRule="auto"/>
      </w:pPr>
      <w:r>
        <w:separator/>
      </w:r>
    </w:p>
  </w:footnote>
  <w:footnote w:type="continuationSeparator" w:id="0">
    <w:p w:rsidR="00BD1283" w:rsidRDefault="00BD128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422A"/>
    <w:rsid w:val="000005D2"/>
    <w:rsid w:val="00082D14"/>
    <w:rsid w:val="00086DC2"/>
    <w:rsid w:val="000D3DC2"/>
    <w:rsid w:val="000D4304"/>
    <w:rsid w:val="000E2393"/>
    <w:rsid w:val="00100470"/>
    <w:rsid w:val="001439B5"/>
    <w:rsid w:val="00150720"/>
    <w:rsid w:val="00156B98"/>
    <w:rsid w:val="001D299C"/>
    <w:rsid w:val="001D4D97"/>
    <w:rsid w:val="00211EAA"/>
    <w:rsid w:val="002B49F4"/>
    <w:rsid w:val="002E1BDF"/>
    <w:rsid w:val="00316847"/>
    <w:rsid w:val="00331569"/>
    <w:rsid w:val="0035424F"/>
    <w:rsid w:val="003634B5"/>
    <w:rsid w:val="0039080A"/>
    <w:rsid w:val="00472E56"/>
    <w:rsid w:val="00602963"/>
    <w:rsid w:val="0062724C"/>
    <w:rsid w:val="00693B88"/>
    <w:rsid w:val="006A4756"/>
    <w:rsid w:val="006F422A"/>
    <w:rsid w:val="00781B89"/>
    <w:rsid w:val="007A23D6"/>
    <w:rsid w:val="007D10BA"/>
    <w:rsid w:val="008039F7"/>
    <w:rsid w:val="008F3A1F"/>
    <w:rsid w:val="00914DF7"/>
    <w:rsid w:val="00944852"/>
    <w:rsid w:val="00995C10"/>
    <w:rsid w:val="00A9776E"/>
    <w:rsid w:val="00AE2762"/>
    <w:rsid w:val="00AF6945"/>
    <w:rsid w:val="00B04CB6"/>
    <w:rsid w:val="00B15235"/>
    <w:rsid w:val="00B706A3"/>
    <w:rsid w:val="00B7500B"/>
    <w:rsid w:val="00BB5D8C"/>
    <w:rsid w:val="00BD1283"/>
    <w:rsid w:val="00BD2353"/>
    <w:rsid w:val="00BE6597"/>
    <w:rsid w:val="00C22583"/>
    <w:rsid w:val="00C618DA"/>
    <w:rsid w:val="00CA1FC7"/>
    <w:rsid w:val="00CE5434"/>
    <w:rsid w:val="00D01237"/>
    <w:rsid w:val="00D01FD0"/>
    <w:rsid w:val="00D62347"/>
    <w:rsid w:val="00D74B41"/>
    <w:rsid w:val="00DD4754"/>
    <w:rsid w:val="00DE6BC0"/>
    <w:rsid w:val="00E32F67"/>
    <w:rsid w:val="00E80F51"/>
    <w:rsid w:val="00EB290E"/>
    <w:rsid w:val="00ED6598"/>
    <w:rsid w:val="00F05542"/>
    <w:rsid w:val="00F30D36"/>
    <w:rsid w:val="00F4383E"/>
    <w:rsid w:val="00F64D01"/>
    <w:rsid w:val="00FB45A1"/>
    <w:rsid w:val="00FC73E2"/>
    <w:rsid w:val="00FC7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40CC5F1-87C0-487E-908C-FC8D31A02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422A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6F42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F422A"/>
  </w:style>
  <w:style w:type="paragraph" w:styleId="Header">
    <w:name w:val="header"/>
    <w:basedOn w:val="Normal"/>
    <w:link w:val="HeaderChar"/>
    <w:uiPriority w:val="99"/>
    <w:unhideWhenUsed/>
    <w:rsid w:val="00B152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15235"/>
  </w:style>
  <w:style w:type="paragraph" w:styleId="BalloonText">
    <w:name w:val="Balloon Text"/>
    <w:basedOn w:val="Normal"/>
    <w:link w:val="BalloonTextChar"/>
    <w:uiPriority w:val="99"/>
    <w:semiHidden/>
    <w:unhideWhenUsed/>
    <w:rsid w:val="008F3A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3A1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445</TotalTime>
  <Pages>1</Pages>
  <Words>401</Words>
  <Characters>2290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29</cp:revision>
  <cp:lastPrinted>2024-02-28T07:44:00Z</cp:lastPrinted>
  <dcterms:created xsi:type="dcterms:W3CDTF">2023-09-18T08:57:00Z</dcterms:created>
  <dcterms:modified xsi:type="dcterms:W3CDTF">2024-02-28T10:53:00Z</dcterms:modified>
</cp:coreProperties>
</file>